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Сообщение о создании обособленного подразделения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X13e9f0cb38edbc43e0361ad3ed79ae9fd2a1415"/>
    <w:p>
      <w:pPr>
        <w:pStyle w:val="Heading1"/>
      </w:pPr>
      <w:r>
        <w:t xml:space="preserve">Сообщение о создании обособленного подразделения</w:t>
      </w:r>
    </w:p>
    <w:bookmarkStart w:id="9" w:name="по-форме-с-09-3-1"/>
    <w:p>
      <w:pPr>
        <w:pStyle w:val="Heading2"/>
      </w:pPr>
      <w:r>
        <w:t xml:space="preserve">по форме С-09-3-1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сообщает о создании обособленного подразделения, не являющегося филиалом или представительством, по адресу: 630099, Новосибирская область, г. Новосибирск, ул. Ленина, д. 12, офис 305.</w:t>
      </w:r>
    </w:p>
    <w:p>
      <w:pPr>
        <w:pStyle w:val="BodyText"/>
      </w:pPr>
      <w:r>
        <w:t xml:space="preserve">Дата создания подразделения — 1 ноября 2026 года. Стационарные рабочие места оборудованы, деятельность ведётся с указанной даты.</w:t>
      </w:r>
    </w:p>
    <w:p>
      <w:pPr>
        <w:pStyle w:val="BodyText"/>
      </w:pPr>
      <w:r>
        <w:t xml:space="preserve">КПП, присвоенный по месту нахождения обособленного подразделения: 540601001. Руководитель подразделения — Смирнов Алексей Петрович.</w:t>
      </w:r>
    </w:p>
    <w:p>
      <w:pPr>
        <w:pStyle w:val="BodyText"/>
      </w:pPr>
      <w:r>
        <w:t xml:space="preserve">Приложение: копия приказа о создании обособленного подразделения от 28.10.2026 № 41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создании обособленного подразделения</dc:title>
  <dc:creator/>
  <dc:language>ru</dc:language>
  <cp:keywords/>
  <dcterms:created xsi:type="dcterms:W3CDTF">2026-11-04T20:38:04Z</dcterms:created>
  <dcterms:modified xsi:type="dcterms:W3CDTF">2026-11-04T20:38:04Z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