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Программа первичного инструктажа по охране труда на рабочем месте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«___» __________ 20__ г.</w:t>
      </w:r>
    </w:p>
    <w:bookmarkStart w:id="10" w:name="X69c87bc503ab5d72c14d9679ec58188e28c413d"/>
    <w:p>
      <w:pPr>
        <w:pStyle w:val="Heading1"/>
      </w:pPr>
      <w:r>
        <w:t xml:space="preserve">Программа первичного инструктажа по охране труда на рабочем месте</w:t>
      </w:r>
    </w:p>
    <w:bookmarkStart w:id="9" w:name="для-слесаря-механосборочных-работ"/>
    <w:p>
      <w:pPr>
        <w:pStyle w:val="Heading2"/>
      </w:pPr>
      <w:r>
        <w:t xml:space="preserve">для слесаря механосборочных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сведения о технологическом процессе и оборудовании на рабочем месте: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Опасные и вредные производственные факторы на рабочем месте и риски их воздействия: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Средства коллективной защиты и средства индивидуальной защиты, порядок их применения: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Требования охраны труда перед началом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Требования охраны труда во время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Требования охраны труда в аварийных ситуациях: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Требования охраны труда по окончании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Порядок действий при несчастном случае: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первичного инструктажа по охране труда на рабочем месте</dc:title>
  <dc:creator/>
  <dc:language>ru</dc:language>
  <cp:keywords/>
  <dcterms:created xsi:type="dcterms:W3CDTF">2026-10-28T23:28:34Z</dcterms:created>
  <dcterms:modified xsi:type="dcterms:W3CDTF">2026-10-28T23:28:34Z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