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Уведомление о переходе на упрощенную систему налогообложения</w:t>
      </w:r>
    </w:p>
    <w:p>
      <w:pPr>
        <w:pStyle w:val="FirstParagraph"/>
      </w:pPr>
      <w:r>
        <w:t xml:space="preserve">В налоговый орган (код): ______________________</w:t>
      </w:r>
    </w:p>
    <w:p>
      <w:pPr>
        <w:pStyle w:val="BodyText"/>
      </w:pPr>
      <w:r>
        <w:t xml:space="preserve">ИНН ____________________ КПП ____________________</w:t>
      </w:r>
    </w:p>
    <w:p>
      <w:pPr>
        <w:pStyle w:val="BodyText"/>
      </w:pPr>
      <w:r>
        <w:t xml:space="preserve">Наименование организации / Ф. И. О. предпринимателя: ______________________________</w:t>
      </w:r>
    </w:p>
    <w:p>
      <w:pPr>
        <w:pStyle w:val="BodyText"/>
      </w:pPr>
      <w:r>
        <w:t xml:space="preserve">Номер контактного телефона: ______________________</w:t>
      </w:r>
    </w:p>
    <w:bookmarkStart w:id="10" w:name="X4a8557968d58723f77ff53c03d6ed2cd4790271"/>
    <w:p>
      <w:pPr>
        <w:pStyle w:val="Heading1"/>
      </w:pPr>
      <w:r>
        <w:t xml:space="preserve">Уведомление о переходе на упрощенную систему налогообложения</w:t>
      </w:r>
    </w:p>
    <w:bookmarkStart w:id="9" w:name="раздел-1-формы-по-кнд-1154004"/>
    <w:p>
      <w:pPr>
        <w:pStyle w:val="Heading2"/>
      </w:pPr>
      <w:r>
        <w:t xml:space="preserve">Раздел 1 формы по КНД 1154004</w:t>
      </w:r>
    </w:p>
    <w:p>
      <w:pPr>
        <w:pStyle w:val="FirstParagraph"/>
      </w:pPr>
      <w:r>
        <w:t xml:space="preserve">«___» __________ 20__ г.</w:t>
      </w:r>
    </w:p>
    <w:p>
      <w:pPr>
        <w:pStyle w:val="BodyText"/>
      </w:pPr>
      <w:r>
        <w:t xml:space="preserve">В соответствии с положениями пункта 2 статьи 346.12, пунктами 1 и 2 статьи 346.13 главы 26.2 Налогового кодекса Российской Федерации переходит на упрощенную систему налогообложения с «___» __________ 20__ года.</w:t>
      </w:r>
    </w:p>
    <w:p>
      <w:pPr>
        <w:pStyle w:val="BodyText"/>
      </w:pPr>
      <w:r>
        <w:t xml:space="preserve">Основание перехода: ____ (1 — со следующего календарного года; 2 — с даты постановки на учёт при регистрации; 3 — после утраты права на АУСН; 4 — для ИП, утратившего право на НПД).</w:t>
      </w:r>
    </w:p>
    <w:p>
      <w:pPr>
        <w:pStyle w:val="BodyText"/>
      </w:pPr>
      <w:r>
        <w:t xml:space="preserve">Объект налогообложения: ______________ (1 — доходы; 2 — доходы, уменьшенные на величину расходов).</w:t>
      </w:r>
    </w:p>
    <w:p>
      <w:pPr>
        <w:pStyle w:val="BodyText"/>
      </w:pPr>
      <w:r>
        <w:t xml:space="preserve">Размер доходов за 9 месяцев текущего года: ____________________ рублей.</w:t>
      </w:r>
    </w:p>
    <w:p>
      <w:pPr>
        <w:pStyle w:val="BodyText"/>
      </w:pPr>
      <w:r>
        <w:t xml:space="preserve">Остаточная стоимость основных средств: ____________________ рублей.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 организации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подпись,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Представитель по доверенности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подпись,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Уведомление о переходе на упрощенную систему налогообложения</dc:title>
  <dc:creator/>
  <dc:language>ru</dc:language>
  <cp:keywords/>
  <dcterms:created xsi:type="dcterms:W3CDTF">2026-11-07T06:50:25Z</dcterms:created>
  <dcterms:modified xsi:type="dcterms:W3CDTF">2026-11-07T06:50:25Z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