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осмотра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главный инженер П. П. Петров (председатель),</w:t>
      </w:r>
    </w:p>
    <w:p>
      <w:pPr>
        <w:pStyle w:val="BodyText"/>
      </w:pPr>
      <w:r>
        <w:t xml:space="preserve">начальник хозяйственного отдела И. И. Иванов,</w:t>
      </w:r>
    </w:p>
    <w:p>
      <w:pPr>
        <w:pStyle w:val="BodyText"/>
      </w:pPr>
      <w:r>
        <w:t xml:space="preserve">юрист С. С. Сидорова</w:t>
      </w:r>
    </w:p>
    <w:bookmarkStart w:id="10" w:name="акт-визуального-осмотра"/>
    <w:p>
      <w:pPr>
        <w:pStyle w:val="Heading1"/>
      </w:pPr>
      <w:r>
        <w:t xml:space="preserve">Акт визуального осмотра</w:t>
      </w:r>
    </w:p>
    <w:bookmarkStart w:id="9" w:name="Xd7149bc6b2fae5528ae423f61c660fe653494e2"/>
    <w:p>
      <w:pPr>
        <w:pStyle w:val="Heading2"/>
      </w:pPr>
      <w:r>
        <w:t xml:space="preserve">помещения по адресу: г. Москва, ул. Лесная, д. 14, пом. 3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Осмотр проведён 16 ноября 2026 года с 10:00 до 11:30 в присутствии арендатора помещения И. И. Иванова. Освещение естественное и искусственное, доступ во все помещения обеспечен.</w:t>
      </w:r>
    </w:p>
    <w:p>
      <w:pPr>
        <w:pStyle w:val="BodyText"/>
      </w:pPr>
      <w:r>
        <w:t xml:space="preserve">Объект осмотра — нежилое помещение площадью 84,6 кв. м на третьем этаже. Стены оштукатурены и окрашены, полы бетонные, потолки подвесные, окна пластиковые, инженерные сети подключены.</w:t>
      </w:r>
    </w:p>
    <w:p>
      <w:pPr>
        <w:pStyle w:val="BodyText"/>
      </w:pPr>
      <w:r>
        <w:t xml:space="preserve">Выявлено: на стене у входной двери отслоение краски площадью около 0,5 кв. м; на полу у окна трещина длиной около 1,2 м; две плитки подвесного потолка имеют следы залития.</w:t>
      </w:r>
    </w:p>
    <w:p>
      <w:pPr>
        <w:pStyle w:val="BodyText"/>
      </w:pPr>
      <w:r>
        <w:t xml:space="preserve">Приложение: фотографии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Арендатор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осмотра</dc:title>
  <dc:creator/>
  <dc:language>ru</dc:language>
  <cp:keywords/>
  <dcterms:created xsi:type="dcterms:W3CDTF">2026-11-04T20:30:48Z</dcterms:created>
  <dcterms:modified xsi:type="dcterms:W3CDTF">2026-11-04T20:30:48Z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