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строительной площадки</w:t>
      </w:r>
    </w:p>
    <w:p>
      <w:pPr>
        <w:pStyle w:val="FirstParagraph"/>
      </w:pPr>
      <w:r>
        <w:t xml:space="preserve">ООО «Ромашка», именуемое Заказчик, в лице генерального директора П. П. Петрова</w:t>
      </w:r>
    </w:p>
    <w:p>
      <w:pPr>
        <w:pStyle w:val="BodyText"/>
      </w:pPr>
      <w:r>
        <w:t xml:space="preserve">и ООО «СтройМонтаж», именуемое Подрядчик, в лице директора И. И. Иванова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X1efdcbb4a442ad73e298ee5ca067de7dee3169d"/>
    <w:p>
      <w:pPr>
        <w:pStyle w:val="Heading1"/>
      </w:pPr>
      <w:r>
        <w:t xml:space="preserve">Акт приёма-передачи строительной площадки</w:t>
      </w:r>
    </w:p>
    <w:bookmarkStart w:id="9" w:name="X19550fd7003d0c1abd231ea201e6e0d72639438"/>
    <w:p>
      <w:pPr>
        <w:pStyle w:val="Heading2"/>
      </w:pPr>
      <w:r>
        <w:t xml:space="preserve">к договору подряда № 14/2026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Заказчик передаёт, а Подрядчик принимает строительную площадку по адресу: г. Москва, ул. Строителей, д. 10, кадастровый номер 77:01:0000000:1234 — для выполнения работ по договору подряда № 14/2026 от 12 октября 2026 г.</w:t>
      </w:r>
    </w:p>
    <w:p>
      <w:pPr>
        <w:pStyle w:val="BodyText"/>
      </w:pPr>
      <w:r>
        <w:t xml:space="preserve">Площадка передаётся в состоянии, пригодном для производства работ: участок освобождён, ограждение установлено, подъездная дорога отсыпана, временное электроснабжение подключено. Замечания сторон указаны в приложении 1.</w:t>
      </w:r>
    </w:p>
    <w:p>
      <w:pPr>
        <w:pStyle w:val="BodyText"/>
      </w:pPr>
      <w:r>
        <w:t xml:space="preserve">Подрядчик подтверждает, что осмотрел площадку, ознакомился с документацией и претензий к состоянию не имеет. С даты подписания акта ответственность за сохранность площадки, материалов и соблюдение требований охраны труда на ней несёт Подрядчик.</w:t>
      </w:r>
    </w:p>
    <w:p>
      <w:pPr>
        <w:pStyle w:val="BodyText"/>
      </w:pPr>
      <w:r>
        <w:t xml:space="preserve">Приложения: 1. Перечень замечаний и сроки их устранения на 2 л. в 1 экз. 2. Схема площадки с границами работ на 1 л. в 1 экз. 3. Копия разрешения на строительство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строительной площадки</dc:title>
  <dc:creator/>
  <dc:language>ru</dc:language>
  <cp:keywords/>
  <dcterms:created xsi:type="dcterms:W3CDTF">2026-10-28T20:14:29Z</dcterms:created>
  <dcterms:modified xsi:type="dcterms:W3CDTF">2026-10-28T20:14:29Z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